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19" w:rsidRPr="00174919" w:rsidRDefault="00174919" w:rsidP="00174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919" w:rsidRPr="00174919" w:rsidRDefault="00174919" w:rsidP="0017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919" w:rsidRPr="00174919" w:rsidRDefault="00174919" w:rsidP="00174919">
      <w:pPr>
        <w:jc w:val="center"/>
        <w:rPr>
          <w:rFonts w:ascii="Times New Roman" w:hAnsi="Times New Roman" w:cs="Times New Roman"/>
        </w:rPr>
      </w:pPr>
    </w:p>
    <w:p w:rsidR="00174919" w:rsidRPr="00174919" w:rsidRDefault="00174919" w:rsidP="002C1F61">
      <w:pPr>
        <w:rPr>
          <w:rFonts w:ascii="Times New Roman" w:hAnsi="Times New Roman" w:cs="Times New Roman"/>
          <w:b/>
          <w:sz w:val="36"/>
          <w:szCs w:val="36"/>
        </w:rPr>
      </w:pPr>
    </w:p>
    <w:p w:rsidR="00174919" w:rsidRPr="00174919" w:rsidRDefault="00174919" w:rsidP="00174919">
      <w:pPr>
        <w:spacing w:before="231"/>
        <w:ind w:right="1917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</w:p>
    <w:p w:rsidR="002C1F61" w:rsidRDefault="002C1F61" w:rsidP="00174919">
      <w:pPr>
        <w:spacing w:before="1" w:line="459" w:lineRule="exact"/>
        <w:ind w:left="2277" w:right="1918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</w:t>
      </w:r>
      <w:r w:rsidR="00174919">
        <w:rPr>
          <w:rFonts w:ascii="Times New Roman" w:hAnsi="Times New Roman" w:cs="Times New Roman"/>
          <w:b/>
          <w:sz w:val="40"/>
        </w:rPr>
        <w:t xml:space="preserve"> </w:t>
      </w:r>
    </w:p>
    <w:p w:rsidR="00174919" w:rsidRPr="00174919" w:rsidRDefault="00174919" w:rsidP="00174919">
      <w:pPr>
        <w:spacing w:before="1" w:line="459" w:lineRule="exact"/>
        <w:ind w:left="2277" w:right="1918"/>
        <w:jc w:val="center"/>
        <w:rPr>
          <w:rFonts w:ascii="Times New Roman" w:hAnsi="Times New Roman" w:cs="Times New Roman"/>
          <w:b/>
          <w:sz w:val="40"/>
        </w:rPr>
      </w:pPr>
      <w:r w:rsidRPr="00174919">
        <w:rPr>
          <w:rFonts w:ascii="Times New Roman" w:hAnsi="Times New Roman" w:cs="Times New Roman"/>
          <w:b/>
          <w:sz w:val="40"/>
        </w:rPr>
        <w:t>основного</w:t>
      </w:r>
      <w:r w:rsidRPr="00174919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174919">
        <w:rPr>
          <w:rFonts w:ascii="Times New Roman" w:hAnsi="Times New Roman" w:cs="Times New Roman"/>
          <w:b/>
          <w:sz w:val="40"/>
        </w:rPr>
        <w:t>общего</w:t>
      </w:r>
      <w:r w:rsidRPr="00174919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174919">
        <w:rPr>
          <w:rFonts w:ascii="Times New Roman" w:hAnsi="Times New Roman" w:cs="Times New Roman"/>
          <w:b/>
          <w:sz w:val="40"/>
        </w:rPr>
        <w:t>образования</w:t>
      </w:r>
    </w:p>
    <w:p w:rsidR="00174919" w:rsidRDefault="00174919" w:rsidP="00174919">
      <w:pPr>
        <w:ind w:left="2277" w:right="1918"/>
        <w:jc w:val="center"/>
        <w:rPr>
          <w:rFonts w:ascii="Times New Roman" w:hAnsi="Times New Roman" w:cs="Times New Roman"/>
          <w:b/>
          <w:spacing w:val="-97"/>
          <w:sz w:val="40"/>
        </w:rPr>
      </w:pPr>
      <w:r w:rsidRPr="00174919">
        <w:rPr>
          <w:rFonts w:ascii="Times New Roman" w:hAnsi="Times New Roman" w:cs="Times New Roman"/>
          <w:b/>
          <w:sz w:val="40"/>
        </w:rPr>
        <w:t xml:space="preserve">курса </w:t>
      </w:r>
      <w:r>
        <w:rPr>
          <w:rFonts w:ascii="Times New Roman" w:hAnsi="Times New Roman" w:cs="Times New Roman"/>
          <w:b/>
          <w:sz w:val="40"/>
        </w:rPr>
        <w:t>«Функциональн</w:t>
      </w:r>
      <w:r w:rsidRPr="00174919">
        <w:rPr>
          <w:rFonts w:ascii="Times New Roman" w:hAnsi="Times New Roman" w:cs="Times New Roman"/>
          <w:b/>
          <w:sz w:val="40"/>
        </w:rPr>
        <w:t>ая грамотность»</w:t>
      </w:r>
      <w:r w:rsidRPr="00174919">
        <w:rPr>
          <w:rFonts w:ascii="Times New Roman" w:hAnsi="Times New Roman" w:cs="Times New Roman"/>
          <w:b/>
          <w:spacing w:val="-97"/>
          <w:sz w:val="40"/>
        </w:rPr>
        <w:t xml:space="preserve"> </w:t>
      </w:r>
    </w:p>
    <w:p w:rsidR="001055AA" w:rsidRPr="00174919" w:rsidRDefault="001055AA" w:rsidP="00174919">
      <w:pPr>
        <w:ind w:left="2277" w:right="1918"/>
        <w:jc w:val="center"/>
        <w:rPr>
          <w:rFonts w:ascii="Times New Roman" w:hAnsi="Times New Roman" w:cs="Times New Roman"/>
          <w:b/>
          <w:sz w:val="40"/>
        </w:rPr>
      </w:pPr>
    </w:p>
    <w:p w:rsidR="00174919" w:rsidRPr="00174919" w:rsidRDefault="00D33323" w:rsidP="00174919">
      <w:pPr>
        <w:tabs>
          <w:tab w:val="left" w:pos="1740"/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5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174919" w:rsidRPr="00174919">
        <w:rPr>
          <w:rFonts w:ascii="Times New Roman" w:hAnsi="Times New Roman" w:cs="Times New Roman"/>
          <w:b/>
          <w:sz w:val="28"/>
          <w:szCs w:val="28"/>
        </w:rPr>
        <w:t>Класс:</w:t>
      </w:r>
      <w:r w:rsidR="002C1F61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="00174919" w:rsidRPr="00174919">
        <w:rPr>
          <w:rFonts w:ascii="Times New Roman" w:hAnsi="Times New Roman" w:cs="Times New Roman"/>
          <w:sz w:val="28"/>
          <w:szCs w:val="28"/>
        </w:rPr>
        <w:t>-9</w:t>
      </w:r>
      <w:r w:rsidR="00174919" w:rsidRPr="00174919">
        <w:rPr>
          <w:rFonts w:ascii="Times New Roman" w:hAnsi="Times New Roman" w:cs="Times New Roman"/>
          <w:sz w:val="28"/>
          <w:szCs w:val="28"/>
        </w:rPr>
        <w:tab/>
      </w:r>
      <w:r w:rsidR="00174919" w:rsidRPr="00174919">
        <w:rPr>
          <w:rFonts w:ascii="Times New Roman" w:hAnsi="Times New Roman" w:cs="Times New Roman"/>
          <w:sz w:val="28"/>
          <w:szCs w:val="28"/>
        </w:rPr>
        <w:tab/>
      </w:r>
    </w:p>
    <w:p w:rsidR="00174919" w:rsidRPr="00174919" w:rsidRDefault="00D33323" w:rsidP="0017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5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74919" w:rsidRPr="00174919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="00174919" w:rsidRPr="00174919">
        <w:rPr>
          <w:rFonts w:ascii="Times New Roman" w:hAnsi="Times New Roman" w:cs="Times New Roman"/>
          <w:b/>
          <w:sz w:val="28"/>
          <w:szCs w:val="28"/>
        </w:rPr>
        <w:t>часов:</w:t>
      </w:r>
      <w:r w:rsidR="002C1F61">
        <w:rPr>
          <w:rFonts w:ascii="Times New Roman" w:hAnsi="Times New Roman" w:cs="Times New Roman"/>
          <w:sz w:val="28"/>
          <w:szCs w:val="28"/>
        </w:rPr>
        <w:t xml:space="preserve">  170</w:t>
      </w:r>
      <w:proofErr w:type="gramEnd"/>
      <w:r w:rsidR="00174919" w:rsidRPr="00174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C6" w:rsidRDefault="007A5FC6" w:rsidP="001749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19" w:rsidRPr="00174919" w:rsidRDefault="00174919" w:rsidP="0017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19">
        <w:rPr>
          <w:rFonts w:ascii="Times New Roman" w:hAnsi="Times New Roman" w:cs="Times New Roman"/>
          <w:b/>
          <w:sz w:val="28"/>
          <w:szCs w:val="28"/>
        </w:rPr>
        <w:t>202</w:t>
      </w:r>
      <w:r w:rsidR="00B25D08">
        <w:rPr>
          <w:rFonts w:ascii="Times New Roman" w:hAnsi="Times New Roman" w:cs="Times New Roman"/>
          <w:b/>
          <w:sz w:val="28"/>
          <w:szCs w:val="28"/>
        </w:rPr>
        <w:t>3</w:t>
      </w:r>
      <w:r w:rsidRPr="00174919">
        <w:rPr>
          <w:rFonts w:ascii="Times New Roman" w:hAnsi="Times New Roman" w:cs="Times New Roman"/>
          <w:b/>
          <w:sz w:val="28"/>
          <w:szCs w:val="28"/>
        </w:rPr>
        <w:t>-202</w:t>
      </w:r>
      <w:r w:rsidR="00B25D08">
        <w:rPr>
          <w:rFonts w:ascii="Times New Roman" w:hAnsi="Times New Roman" w:cs="Times New Roman"/>
          <w:b/>
          <w:sz w:val="28"/>
          <w:szCs w:val="28"/>
        </w:rPr>
        <w:t>4</w:t>
      </w:r>
      <w:r w:rsidRPr="0017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D08" w:rsidRDefault="00B25D08" w:rsidP="00134798">
      <w:pPr>
        <w:pStyle w:val="Default"/>
        <w:jc w:val="center"/>
        <w:rPr>
          <w:b/>
          <w:bCs/>
          <w:sz w:val="28"/>
          <w:szCs w:val="28"/>
        </w:rPr>
      </w:pPr>
    </w:p>
    <w:p w:rsidR="007A5FC6" w:rsidRDefault="007A5FC6" w:rsidP="00134798">
      <w:pPr>
        <w:pStyle w:val="Default"/>
        <w:jc w:val="center"/>
        <w:rPr>
          <w:b/>
          <w:bCs/>
          <w:sz w:val="28"/>
          <w:szCs w:val="28"/>
        </w:rPr>
      </w:pPr>
    </w:p>
    <w:p w:rsidR="007A5FC6" w:rsidRDefault="007A5FC6" w:rsidP="00134798">
      <w:pPr>
        <w:pStyle w:val="Default"/>
        <w:jc w:val="center"/>
        <w:rPr>
          <w:b/>
          <w:bCs/>
          <w:sz w:val="28"/>
          <w:szCs w:val="28"/>
        </w:rPr>
      </w:pPr>
    </w:p>
    <w:p w:rsidR="007A5FC6" w:rsidRDefault="007A5FC6" w:rsidP="00134798">
      <w:pPr>
        <w:pStyle w:val="Default"/>
        <w:jc w:val="center"/>
        <w:rPr>
          <w:b/>
          <w:bCs/>
          <w:sz w:val="28"/>
          <w:szCs w:val="28"/>
        </w:rPr>
      </w:pPr>
    </w:p>
    <w:p w:rsidR="007A5FC6" w:rsidRDefault="007A5FC6" w:rsidP="00134798">
      <w:pPr>
        <w:pStyle w:val="Default"/>
        <w:jc w:val="center"/>
        <w:rPr>
          <w:b/>
          <w:bCs/>
          <w:sz w:val="28"/>
          <w:szCs w:val="28"/>
        </w:rPr>
      </w:pPr>
    </w:p>
    <w:p w:rsidR="007A5FC6" w:rsidRDefault="007A5FC6" w:rsidP="00134798">
      <w:pPr>
        <w:pStyle w:val="Default"/>
        <w:jc w:val="center"/>
        <w:rPr>
          <w:b/>
          <w:bCs/>
          <w:sz w:val="28"/>
          <w:szCs w:val="28"/>
        </w:rPr>
      </w:pPr>
    </w:p>
    <w:p w:rsidR="007A5FC6" w:rsidRDefault="007A5FC6" w:rsidP="00134798">
      <w:pPr>
        <w:pStyle w:val="Default"/>
        <w:jc w:val="center"/>
        <w:rPr>
          <w:b/>
          <w:bCs/>
          <w:sz w:val="28"/>
          <w:szCs w:val="28"/>
        </w:rPr>
      </w:pPr>
    </w:p>
    <w:p w:rsidR="00BB5020" w:rsidRDefault="00D33323" w:rsidP="0013479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АННОТАЦИЯ</w:t>
      </w:r>
    </w:p>
    <w:p w:rsidR="00F446B1" w:rsidRPr="00BB5020" w:rsidRDefault="00F446B1" w:rsidP="00F446B1">
      <w:pPr>
        <w:pStyle w:val="Default"/>
        <w:jc w:val="center"/>
        <w:rPr>
          <w:sz w:val="28"/>
          <w:szCs w:val="28"/>
        </w:rPr>
      </w:pP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>, - является PISA (</w:t>
      </w:r>
      <w:proofErr w:type="spellStart"/>
      <w:r w:rsidRPr="00BB5020">
        <w:rPr>
          <w:sz w:val="28"/>
          <w:szCs w:val="28"/>
        </w:rPr>
        <w:t>ProgrammeforInternationalStudentAssessment</w:t>
      </w:r>
      <w:proofErr w:type="spellEnd"/>
      <w:r w:rsidRPr="00BB5020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color w:val="auto"/>
          <w:sz w:val="28"/>
          <w:szCs w:val="28"/>
          <w:vertAlign w:val="superscript"/>
        </w:rPr>
        <w:t>4</w:t>
      </w:r>
      <w:r w:rsidRPr="00BB5020">
        <w:rPr>
          <w:color w:val="auto"/>
          <w:sz w:val="28"/>
          <w:szCs w:val="28"/>
        </w:rPr>
        <w:t xml:space="preserve">. Любой школьник хочет быть социально </w:t>
      </w:r>
      <w:r w:rsidRPr="00BB5020">
        <w:rPr>
          <w:color w:val="auto"/>
          <w:sz w:val="28"/>
          <w:szCs w:val="28"/>
        </w:rPr>
        <w:lastRenderedPageBreak/>
        <w:t xml:space="preserve">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A666C3" w:rsidRPr="00B25D08" w:rsidRDefault="00A666C3" w:rsidP="00A666C3">
      <w:pPr>
        <w:pStyle w:val="Default"/>
        <w:jc w:val="both"/>
        <w:rPr>
          <w:sz w:val="28"/>
          <w:szCs w:val="28"/>
        </w:rPr>
      </w:pPr>
      <w:r w:rsidRPr="00B25D08">
        <w:rPr>
          <w:sz w:val="28"/>
          <w:szCs w:val="28"/>
        </w:rPr>
        <w:lastRenderedPageBreak/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B25D08" w:rsidRDefault="00A666C3" w:rsidP="00A666C3">
      <w:pPr>
        <w:pStyle w:val="Default"/>
        <w:jc w:val="both"/>
        <w:rPr>
          <w:sz w:val="28"/>
          <w:szCs w:val="28"/>
        </w:rPr>
      </w:pPr>
      <w:r w:rsidRPr="00B25D08">
        <w:rPr>
          <w:sz w:val="28"/>
          <w:szCs w:val="28"/>
        </w:rPr>
        <w:t xml:space="preserve">2 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B25D08">
        <w:rPr>
          <w:sz w:val="28"/>
          <w:szCs w:val="28"/>
        </w:rPr>
        <w:t>го</w:t>
      </w:r>
      <w:proofErr w:type="spellEnd"/>
      <w:r w:rsidRPr="00B25D08">
        <w:rPr>
          <w:sz w:val="28"/>
          <w:szCs w:val="28"/>
        </w:rPr>
        <w:t>-да</w:t>
      </w:r>
      <w:proofErr w:type="gramEnd"/>
      <w:r w:rsidRPr="00B25D08">
        <w:rPr>
          <w:sz w:val="28"/>
          <w:szCs w:val="28"/>
        </w:rPr>
        <w:t xml:space="preserve">: Указ Президента Российской Федерации от 7 мая 2018 г. № 204. П. 5 // ГАРАНТ.РУ: http://www.garant.ru/products/ipo/prime/doc/71837200/#ixzz5dzARMpWI </w:t>
      </w:r>
    </w:p>
    <w:p w:rsidR="00A666C3" w:rsidRPr="00B25D08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bCs/>
          <w:sz w:val="28"/>
          <w:szCs w:val="28"/>
        </w:rPr>
        <w:t>3</w:t>
      </w:r>
      <w:r w:rsidRPr="00B25D08">
        <w:rPr>
          <w:rFonts w:ascii="Times New Roman" w:hAnsi="Times New Roman" w:cs="Times New Roman"/>
          <w:b/>
          <w:bCs/>
          <w:sz w:val="28"/>
          <w:szCs w:val="28"/>
        </w:rPr>
        <w:t xml:space="preserve">Лонгитюдное исследование </w:t>
      </w:r>
      <w:r w:rsidRPr="00B25D08">
        <w:rPr>
          <w:rFonts w:ascii="Times New Roman" w:eastAsia="Octava-Regular" w:hAnsi="Times New Roman" w:cs="Times New Roman"/>
          <w:sz w:val="28"/>
          <w:szCs w:val="28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B25D08" w:rsidRDefault="00A666C3" w:rsidP="00A666C3">
      <w:pPr>
        <w:pStyle w:val="Default"/>
        <w:jc w:val="both"/>
        <w:rPr>
          <w:sz w:val="28"/>
          <w:szCs w:val="28"/>
        </w:rPr>
      </w:pPr>
      <w:r w:rsidRPr="00B25D08">
        <w:rPr>
          <w:sz w:val="28"/>
          <w:szCs w:val="28"/>
        </w:rPr>
        <w:t xml:space="preserve">4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25D08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B25D08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E455EA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proofErr w:type="gramStart"/>
      <w:r w:rsidRPr="00E455EA">
        <w:rPr>
          <w:b/>
          <w:sz w:val="24"/>
          <w:szCs w:val="24"/>
        </w:rPr>
        <w:lastRenderedPageBreak/>
        <w:t>ПЛАНИРУЕМЫЕ  РЕЗУЛЬТАТЫ</w:t>
      </w:r>
      <w:proofErr w:type="gramEnd"/>
      <w:r w:rsidRPr="00E455EA">
        <w:rPr>
          <w:b/>
          <w:sz w:val="24"/>
          <w:szCs w:val="24"/>
        </w:rPr>
        <w:t xml:space="preserve">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100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734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узнавания и понимания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119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  <w:tr w:rsidR="009F1293" w:rsidRPr="009F1293" w:rsidTr="002C1F61">
        <w:trPr>
          <w:trHeight w:val="73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понимания и применения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ъясняет и описывает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явления на основе имеющихся научных знаний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F1293" w:rsidTr="002C1F61">
        <w:trPr>
          <w:trHeight w:val="73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анализа и синтеза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распознает и исследует личные, местные,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нальные, глобальные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проблемы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информацию в финансовом контексте </w:t>
            </w:r>
          </w:p>
        </w:tc>
      </w:tr>
      <w:tr w:rsidR="009F1293" w:rsidRPr="009F1293" w:rsidTr="002C1F61">
        <w:trPr>
          <w:trHeight w:val="86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 в различном контексте </w:t>
            </w:r>
          </w:p>
        </w:tc>
      </w:tr>
      <w:tr w:rsidR="009F1293" w:rsidRPr="009F1293" w:rsidTr="002C1F61">
        <w:trPr>
          <w:trHeight w:val="111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9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интерпретирует и оценивает, делает выводы и строит прогнозы о личных, местных,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нальных, глобальных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научных проблемах в различном контексте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227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1365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3260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3119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3260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23BB" w:rsidRDefault="00C823BB">
      <w:pPr>
        <w:rPr>
          <w:rFonts w:ascii="Times New Roman" w:hAnsi="Times New Roman" w:cs="Times New Roman"/>
          <w:b/>
          <w:sz w:val="24"/>
          <w:szCs w:val="24"/>
        </w:rPr>
      </w:pPr>
    </w:p>
    <w:p w:rsidR="005C5943" w:rsidRPr="005C5943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2.СОДЕРЖАНИЕ </w:t>
      </w:r>
      <w:proofErr w:type="gramStart"/>
      <w:r w:rsidRPr="005C5943">
        <w:rPr>
          <w:rFonts w:ascii="Times New Roman" w:hAnsi="Times New Roman" w:cs="Times New Roman"/>
          <w:b/>
          <w:sz w:val="24"/>
          <w:szCs w:val="24"/>
        </w:rPr>
        <w:t>УЧЕБНОГО  КУРСА</w:t>
      </w:r>
      <w:proofErr w:type="gramEnd"/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Определение основной темы в фольклорном произведении. Пословицы, поговорки как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источникинформации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Звуки живой и неживой природы. Слышимые и неслышимые звуки. Шум и его воздействие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начеловека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. Движение и взаимодействие частиц. Вода.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Уникальностьводы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. Земля, внутреннее строение Земли. Атмосфера Земли. Уникальность планеты Земля. Условия для существования жизни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наЗемле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</w:t>
      </w:r>
    </w:p>
    <w:p w:rsidR="00C823BB" w:rsidRPr="002C1F61" w:rsidRDefault="005C5943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Финансовая грамотность</w:t>
      </w:r>
      <w:proofErr w:type="gramStart"/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</w:t>
      </w:r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появились деньги? Что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могутденьги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? Деньги в разных странах. Деньги настоящие и ненастоящие. Как разумно делать покупки? Кто такие мошенники? Личные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Определение основной темы и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идеив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эпическом произведении. Древнерусская летопись.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Сопоставлениесодержания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художественных текстов. Определение авторской позиции в художественных текстах. Типы текстов: текст-</w:t>
      </w:r>
      <w:proofErr w:type="gramStart"/>
      <w:r w:rsidRPr="00C823BB">
        <w:rPr>
          <w:rFonts w:ascii="Times New Roman" w:eastAsia="Octava-Regular" w:hAnsi="Times New Roman" w:cs="Times New Roman"/>
          <w:sz w:val="28"/>
          <w:szCs w:val="28"/>
        </w:rPr>
        <w:t>повествование(</w:t>
      </w:r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>рассказ, отчёт, репортаж). Работа с не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сплошным текстом: таблицы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и карты.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Текстовые задачи,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решаемыеарифметическим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способом: части, проценты, пропорция, </w:t>
      </w:r>
      <w:proofErr w:type="spellStart"/>
      <w:proofErr w:type="gramStart"/>
      <w:r w:rsidRPr="00C823BB">
        <w:rPr>
          <w:rFonts w:ascii="Times New Roman" w:eastAsia="Octava-Regular" w:hAnsi="Times New Roman" w:cs="Times New Roman"/>
          <w:sz w:val="28"/>
          <w:szCs w:val="28"/>
        </w:rPr>
        <w:t>движение,работа</w:t>
      </w:r>
      <w:proofErr w:type="spellEnd"/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. Геометрические задачи на построение и на изучение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свойствфигур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Тело и вещества.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Агрегатныесостояния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. Тепловые явления. Тепловое расширение тел. Использование явления теплового расширения для измерения </w:t>
      </w:r>
      <w:proofErr w:type="spellStart"/>
      <w:proofErr w:type="gramStart"/>
      <w:r w:rsidRPr="00C823BB">
        <w:rPr>
          <w:rFonts w:ascii="Times New Roman" w:eastAsia="Octava-Regular" w:hAnsi="Times New Roman" w:cs="Times New Roman"/>
          <w:sz w:val="28"/>
          <w:szCs w:val="28"/>
        </w:rPr>
        <w:t>температуры.Плавление</w:t>
      </w:r>
      <w:proofErr w:type="spellEnd"/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и отвердевание. Испарение и конденсация.</w:t>
      </w:r>
    </w:p>
    <w:p w:rsidR="002C1F61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оденьгах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</w:t>
      </w:r>
      <w:proofErr w:type="spellStart"/>
      <w:proofErr w:type="gramStart"/>
      <w:r w:rsidRPr="00C823BB">
        <w:rPr>
          <w:rFonts w:ascii="Times New Roman" w:eastAsia="Octava-Regular" w:hAnsi="Times New Roman" w:cs="Times New Roman"/>
          <w:sz w:val="28"/>
          <w:szCs w:val="28"/>
        </w:rPr>
        <w:t>деньги:история</w:t>
      </w:r>
      <w:proofErr w:type="spellEnd"/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и современность. Откуда берутся деньги? Виды </w:t>
      </w:r>
      <w:proofErr w:type="spellStart"/>
      <w:proofErr w:type="gramStart"/>
      <w:r w:rsidRPr="00C823BB">
        <w:rPr>
          <w:rFonts w:ascii="Times New Roman" w:eastAsia="Octava-Regular" w:hAnsi="Times New Roman" w:cs="Times New Roman"/>
          <w:sz w:val="28"/>
          <w:szCs w:val="28"/>
        </w:rPr>
        <w:t>доходов.Заработная</w:t>
      </w:r>
      <w:proofErr w:type="spellEnd"/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плата. Как заработать деньги?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Определение основной темы и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идеив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лирическом произведении. Поэтический текст как источник информации. Сопоставление содержания текстов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публицистическогостиля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. Общественная ситуация в текстах. Работа с текстом: как преобразовывать текстовую информацию с учётом цели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дальнейшегоиспользования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? Типы текстов: текст-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lastRenderedPageBreak/>
        <w:t>объяснение (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объяснительноесочинение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, резюме, толкование, определение). Поиск комментариев, подтверждающих основную мысль текста, предложенного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дляанализа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Задачи практико-ориентированного содержания: на движение, на совместную работу.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Геометрическиезадачи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на построения и на изучение свойств фигур, возникающих в ситуациях повседневной жизни, задач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практическогосодержания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Естественнонаучная грамотность</w:t>
      </w:r>
      <w:proofErr w:type="gramStart"/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Почему</w:t>
      </w:r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все тела нам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кажутсясплошными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дронов.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Эволюцияорганического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мира.</w:t>
      </w:r>
    </w:p>
    <w:p w:rsidR="001E3A94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Финансовая грамотность</w:t>
      </w:r>
      <w:proofErr w:type="gramStart"/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Что</w:t>
      </w:r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такое налоги и почему мы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ихдолжны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платить? Виды налогов. Подоходный налог. Какие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налогиуплачиваются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в вашей семье? Пеня и налоговые льготы. Что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такоегосударственный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бюджет? На что расходуются налоговые </w:t>
      </w:r>
      <w:proofErr w:type="spellStart"/>
      <w:proofErr w:type="gramStart"/>
      <w:r w:rsidRPr="00C823BB">
        <w:rPr>
          <w:rFonts w:ascii="Times New Roman" w:eastAsia="Octava-Regular" w:hAnsi="Times New Roman" w:cs="Times New Roman"/>
          <w:sz w:val="28"/>
          <w:szCs w:val="28"/>
        </w:rPr>
        <w:t>сборы?Виды</w:t>
      </w:r>
      <w:proofErr w:type="spellEnd"/>
      <w:proofErr w:type="gram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социальных пособий. Если человек потерял работу.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Историявозникновения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банков. Как накопить, чтобы купить? Всё про кредит.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 xml:space="preserve">Читательская </w:t>
      </w:r>
      <w:proofErr w:type="spellStart"/>
      <w:proofErr w:type="gramStart"/>
      <w:r w:rsidRPr="00C823BB">
        <w:rPr>
          <w:i/>
          <w:iCs/>
          <w:sz w:val="28"/>
          <w:szCs w:val="28"/>
        </w:rPr>
        <w:t>грамотность:</w:t>
      </w:r>
      <w:r>
        <w:rPr>
          <w:sz w:val="28"/>
        </w:rPr>
        <w:t>Определение</w:t>
      </w:r>
      <w:proofErr w:type="spellEnd"/>
      <w:proofErr w:type="gramEnd"/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</w:t>
      </w:r>
    </w:p>
    <w:p w:rsidR="001E3A94" w:rsidRDefault="001E3A94" w:rsidP="001E3A94">
      <w:pPr>
        <w:pStyle w:val="TableParagraph"/>
        <w:spacing w:line="315" w:lineRule="exact"/>
        <w:ind w:left="137"/>
        <w:jc w:val="both"/>
        <w:rPr>
          <w:sz w:val="28"/>
        </w:rPr>
      </w:pPr>
      <w:r>
        <w:rPr>
          <w:sz w:val="28"/>
        </w:rPr>
        <w:t xml:space="preserve">драматическом произведении. Учебный текст как источник </w:t>
      </w:r>
      <w:proofErr w:type="spellStart"/>
      <w:proofErr w:type="gramStart"/>
      <w:r>
        <w:rPr>
          <w:sz w:val="28"/>
        </w:rPr>
        <w:t>информации.Сопоставление</w:t>
      </w:r>
      <w:proofErr w:type="spellEnd"/>
      <w:proofErr w:type="gramEnd"/>
      <w:r>
        <w:rPr>
          <w:sz w:val="28"/>
        </w:rPr>
        <w:t xml:space="preserve"> содержания текстов официально-делового стиля. Деловые ситуации в текстах. </w:t>
      </w:r>
      <w:r w:rsidRPr="001E3A94">
        <w:rPr>
          <w:sz w:val="28"/>
        </w:rPr>
        <w:t xml:space="preserve">Работа с текстом: как применять информацию </w:t>
      </w:r>
      <w:proofErr w:type="spellStart"/>
      <w:r w:rsidRPr="001E3A94">
        <w:rPr>
          <w:sz w:val="28"/>
        </w:rPr>
        <w:t>изтекста</w:t>
      </w:r>
      <w:proofErr w:type="spellEnd"/>
      <w:r w:rsidRPr="001E3A94">
        <w:rPr>
          <w:sz w:val="28"/>
        </w:rPr>
        <w:t xml:space="preserve"> в изменённой </w:t>
      </w:r>
      <w:proofErr w:type="spellStart"/>
      <w:proofErr w:type="gramStart"/>
      <w:r w:rsidRPr="001E3A94">
        <w:rPr>
          <w:sz w:val="28"/>
        </w:rPr>
        <w:t>ситуации?Типы</w:t>
      </w:r>
      <w:proofErr w:type="spellEnd"/>
      <w:proofErr w:type="gramEnd"/>
      <w:r w:rsidRPr="001E3A94">
        <w:rPr>
          <w:sz w:val="28"/>
        </w:rPr>
        <w:t xml:space="preserve"> текстов: текст-инструкция (указания </w:t>
      </w:r>
      <w:proofErr w:type="spellStart"/>
      <w:r w:rsidRPr="001E3A94">
        <w:rPr>
          <w:sz w:val="28"/>
        </w:rPr>
        <w:t>квыполнению</w:t>
      </w:r>
      <w:proofErr w:type="spellEnd"/>
      <w:r w:rsidRPr="001E3A94">
        <w:rPr>
          <w:sz w:val="28"/>
        </w:rPr>
        <w:t xml:space="preserve"> работы, правила, уставы, законы)</w:t>
      </w:r>
      <w:r>
        <w:rPr>
          <w:sz w:val="28"/>
        </w:rPr>
        <w:t xml:space="preserve">. </w:t>
      </w:r>
      <w:r w:rsidRPr="001E3A94">
        <w:rPr>
          <w:sz w:val="28"/>
        </w:rPr>
        <w:t xml:space="preserve">Поиск ошибок в предложенном </w:t>
      </w:r>
      <w:proofErr w:type="spellStart"/>
      <w:proofErr w:type="gramStart"/>
      <w:r w:rsidRPr="001E3A94">
        <w:rPr>
          <w:sz w:val="28"/>
        </w:rPr>
        <w:t>тексте.Типы</w:t>
      </w:r>
      <w:proofErr w:type="spellEnd"/>
      <w:proofErr w:type="gramEnd"/>
      <w:r w:rsidRPr="001E3A94">
        <w:rPr>
          <w:sz w:val="28"/>
        </w:rPr>
        <w:t xml:space="preserve"> задач на грамотность. Информационные</w:t>
      </w:r>
      <w:r w:rsidR="002C1F61">
        <w:rPr>
          <w:sz w:val="28"/>
        </w:rPr>
        <w:t xml:space="preserve"> </w:t>
      </w:r>
      <w:r w:rsidRPr="001E3A94">
        <w:rPr>
          <w:sz w:val="28"/>
        </w:rPr>
        <w:t>задачи.</w:t>
      </w:r>
      <w:r w:rsidR="002C1F61">
        <w:rPr>
          <w:sz w:val="28"/>
        </w:rPr>
        <w:t xml:space="preserve"> </w:t>
      </w:r>
      <w:r w:rsidRPr="001E3A94">
        <w:rPr>
          <w:sz w:val="28"/>
        </w:rPr>
        <w:t>Работа с не</w:t>
      </w:r>
      <w:r w:rsidR="002C1F61">
        <w:rPr>
          <w:sz w:val="28"/>
        </w:rPr>
        <w:t xml:space="preserve"> </w:t>
      </w:r>
      <w:r w:rsidRPr="001E3A94">
        <w:rPr>
          <w:sz w:val="28"/>
        </w:rPr>
        <w:t>сплошным текстом: формы, анкеты,</w:t>
      </w:r>
      <w:r w:rsidR="002C1F61">
        <w:rPr>
          <w:sz w:val="28"/>
        </w:rPr>
        <w:t xml:space="preserve"> </w:t>
      </w:r>
      <w:r w:rsidRPr="001E3A94">
        <w:rPr>
          <w:sz w:val="28"/>
        </w:rPr>
        <w:t>договоры (рубежная аттестация).</w:t>
      </w:r>
    </w:p>
    <w:p w:rsidR="00200613" w:rsidRPr="00200613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 xml:space="preserve">Математическая </w:t>
      </w:r>
      <w:proofErr w:type="spellStart"/>
      <w:proofErr w:type="gramStart"/>
      <w:r w:rsidRPr="00C823BB">
        <w:rPr>
          <w:i/>
          <w:iCs/>
          <w:sz w:val="28"/>
          <w:szCs w:val="28"/>
        </w:rPr>
        <w:t>грамотность:</w:t>
      </w:r>
      <w:r w:rsidR="00200613" w:rsidRPr="00200613">
        <w:rPr>
          <w:iCs/>
          <w:sz w:val="28"/>
          <w:szCs w:val="28"/>
        </w:rPr>
        <w:t>Работа</w:t>
      </w:r>
      <w:proofErr w:type="spellEnd"/>
      <w:proofErr w:type="gramEnd"/>
      <w:r w:rsidR="00200613" w:rsidRPr="00200613">
        <w:rPr>
          <w:iCs/>
          <w:sz w:val="28"/>
          <w:szCs w:val="28"/>
        </w:rPr>
        <w:t xml:space="preserve"> с информацией, представленной в  </w:t>
      </w:r>
      <w:proofErr w:type="spellStart"/>
      <w:r w:rsidR="00200613" w:rsidRPr="00200613">
        <w:rPr>
          <w:iCs/>
          <w:sz w:val="28"/>
          <w:szCs w:val="28"/>
        </w:rPr>
        <w:t>форметаблиц</w:t>
      </w:r>
      <w:proofErr w:type="spellEnd"/>
      <w:r w:rsidR="00200613" w:rsidRPr="00200613">
        <w:rPr>
          <w:iCs/>
          <w:sz w:val="28"/>
          <w:szCs w:val="28"/>
        </w:rPr>
        <w:t xml:space="preserve">, диаграмм столбчатой или круговой, </w:t>
      </w:r>
      <w:proofErr w:type="spellStart"/>
      <w:r w:rsidR="00200613" w:rsidRPr="00200613">
        <w:rPr>
          <w:iCs/>
          <w:sz w:val="28"/>
          <w:szCs w:val="28"/>
        </w:rPr>
        <w:t>схем.Вычисление</w:t>
      </w:r>
      <w:proofErr w:type="spellEnd"/>
      <w:r w:rsidR="00200613" w:rsidRPr="00200613">
        <w:rPr>
          <w:iCs/>
          <w:sz w:val="28"/>
          <w:szCs w:val="28"/>
        </w:rPr>
        <w:t xml:space="preserve"> расстояний на местности </w:t>
      </w:r>
      <w:proofErr w:type="spellStart"/>
      <w:r w:rsidR="00200613" w:rsidRPr="00200613">
        <w:rPr>
          <w:iCs/>
          <w:sz w:val="28"/>
          <w:szCs w:val="28"/>
        </w:rPr>
        <w:t>встандартных</w:t>
      </w:r>
      <w:proofErr w:type="spellEnd"/>
      <w:r w:rsidR="00200613" w:rsidRPr="00200613">
        <w:rPr>
          <w:iCs/>
          <w:sz w:val="28"/>
          <w:szCs w:val="28"/>
        </w:rPr>
        <w:t xml:space="preserve"> ситуациях и применен</w:t>
      </w:r>
      <w:r w:rsidR="00200613">
        <w:rPr>
          <w:iCs/>
          <w:sz w:val="28"/>
          <w:szCs w:val="28"/>
        </w:rPr>
        <w:t xml:space="preserve">ие формул в повседневной жизни. </w:t>
      </w:r>
      <w:r w:rsidR="00200613" w:rsidRPr="00200613">
        <w:rPr>
          <w:iCs/>
          <w:sz w:val="28"/>
          <w:szCs w:val="28"/>
        </w:rPr>
        <w:t xml:space="preserve">Квадратные уравнения, аналитические </w:t>
      </w:r>
      <w:proofErr w:type="spellStart"/>
      <w:r w:rsidR="00200613" w:rsidRPr="00200613">
        <w:rPr>
          <w:iCs/>
          <w:sz w:val="28"/>
          <w:szCs w:val="28"/>
        </w:rPr>
        <w:t>инеаналитические</w:t>
      </w:r>
      <w:proofErr w:type="spellEnd"/>
      <w:r w:rsidR="00200613" w:rsidRPr="00200613">
        <w:rPr>
          <w:iCs/>
          <w:sz w:val="28"/>
          <w:szCs w:val="28"/>
        </w:rPr>
        <w:t xml:space="preserve"> методы </w:t>
      </w:r>
      <w:proofErr w:type="spellStart"/>
      <w:proofErr w:type="gramStart"/>
      <w:r w:rsidR="00200613" w:rsidRPr="00200613">
        <w:rPr>
          <w:iCs/>
          <w:sz w:val="28"/>
          <w:szCs w:val="28"/>
        </w:rPr>
        <w:t>решения.Алгебраические</w:t>
      </w:r>
      <w:proofErr w:type="spellEnd"/>
      <w:proofErr w:type="gramEnd"/>
      <w:r w:rsidR="00200613" w:rsidRPr="00200613">
        <w:rPr>
          <w:iCs/>
          <w:sz w:val="28"/>
          <w:szCs w:val="28"/>
        </w:rPr>
        <w:t xml:space="preserve"> связи между элементами фигур: теорема Пифагора, соотношения </w:t>
      </w:r>
      <w:proofErr w:type="spellStart"/>
      <w:r w:rsidR="00200613" w:rsidRPr="00200613">
        <w:rPr>
          <w:iCs/>
          <w:sz w:val="28"/>
          <w:szCs w:val="28"/>
        </w:rPr>
        <w:t>междусторонами</w:t>
      </w:r>
      <w:proofErr w:type="spellEnd"/>
      <w:r w:rsidR="00200613" w:rsidRPr="00200613">
        <w:rPr>
          <w:iCs/>
          <w:sz w:val="28"/>
          <w:szCs w:val="28"/>
        </w:rPr>
        <w:t xml:space="preserve"> треугольника), относительное расположение, </w:t>
      </w:r>
      <w:proofErr w:type="spellStart"/>
      <w:r w:rsidR="00200613" w:rsidRPr="00200613">
        <w:rPr>
          <w:iCs/>
          <w:sz w:val="28"/>
          <w:szCs w:val="28"/>
        </w:rPr>
        <w:t>равенство.Математическое</w:t>
      </w:r>
      <w:proofErr w:type="spellEnd"/>
      <w:r w:rsidR="00200613" w:rsidRPr="00200613">
        <w:rPr>
          <w:iCs/>
          <w:sz w:val="28"/>
          <w:szCs w:val="28"/>
        </w:rPr>
        <w:t xml:space="preserve"> описание зависимости </w:t>
      </w:r>
      <w:proofErr w:type="spellStart"/>
      <w:r w:rsidR="00200613" w:rsidRPr="00200613">
        <w:rPr>
          <w:iCs/>
          <w:sz w:val="28"/>
          <w:szCs w:val="28"/>
        </w:rPr>
        <w:t>междупеременными</w:t>
      </w:r>
      <w:proofErr w:type="spellEnd"/>
      <w:r w:rsidR="00200613" w:rsidRPr="00200613">
        <w:rPr>
          <w:iCs/>
          <w:sz w:val="28"/>
          <w:szCs w:val="28"/>
        </w:rPr>
        <w:t xml:space="preserve"> в различных процессах.</w:t>
      </w:r>
    </w:p>
    <w:p w:rsidR="00200613" w:rsidRDefault="00200613" w:rsidP="00200613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 w:rsidRPr="00200613">
        <w:rPr>
          <w:iCs/>
          <w:sz w:val="28"/>
          <w:szCs w:val="28"/>
        </w:rPr>
        <w:t>Интерпретация</w:t>
      </w:r>
      <w:r w:rsidRPr="00200613">
        <w:rPr>
          <w:iCs/>
          <w:sz w:val="28"/>
          <w:szCs w:val="28"/>
        </w:rPr>
        <w:tab/>
        <w:t>трёхмерных</w:t>
      </w:r>
      <w:r w:rsidRPr="00200613">
        <w:rPr>
          <w:iCs/>
          <w:sz w:val="28"/>
          <w:szCs w:val="28"/>
        </w:rPr>
        <w:tab/>
      </w:r>
      <w:proofErr w:type="spellStart"/>
      <w:proofErr w:type="gramStart"/>
      <w:r w:rsidRPr="00200613">
        <w:rPr>
          <w:iCs/>
          <w:sz w:val="28"/>
          <w:szCs w:val="28"/>
        </w:rPr>
        <w:t>изображений,построение</w:t>
      </w:r>
      <w:proofErr w:type="spellEnd"/>
      <w:proofErr w:type="gramEnd"/>
      <w:r w:rsidRPr="00200613">
        <w:rPr>
          <w:iCs/>
          <w:sz w:val="28"/>
          <w:szCs w:val="28"/>
        </w:rPr>
        <w:t xml:space="preserve"> </w:t>
      </w:r>
      <w:proofErr w:type="spellStart"/>
      <w:r w:rsidRPr="00200613">
        <w:rPr>
          <w:iCs/>
          <w:sz w:val="28"/>
          <w:szCs w:val="28"/>
        </w:rPr>
        <w:t>фигур.Определение</w:t>
      </w:r>
      <w:proofErr w:type="spellEnd"/>
      <w:r w:rsidRPr="00200613">
        <w:rPr>
          <w:iCs/>
          <w:sz w:val="28"/>
          <w:szCs w:val="28"/>
        </w:rPr>
        <w:t xml:space="preserve"> ошибки измерения, </w:t>
      </w:r>
      <w:proofErr w:type="spellStart"/>
      <w:r w:rsidRPr="00200613">
        <w:rPr>
          <w:iCs/>
          <w:sz w:val="28"/>
          <w:szCs w:val="28"/>
        </w:rPr>
        <w:t>определениешансов</w:t>
      </w:r>
      <w:proofErr w:type="spellEnd"/>
      <w:r w:rsidRPr="00200613">
        <w:rPr>
          <w:iCs/>
          <w:sz w:val="28"/>
          <w:szCs w:val="28"/>
        </w:rPr>
        <w:t xml:space="preserve"> наступления того или иного </w:t>
      </w:r>
      <w:proofErr w:type="spellStart"/>
      <w:r w:rsidRPr="00200613">
        <w:rPr>
          <w:iCs/>
          <w:sz w:val="28"/>
          <w:szCs w:val="28"/>
        </w:rPr>
        <w:t>события.Решение</w:t>
      </w:r>
      <w:proofErr w:type="spellEnd"/>
      <w:r w:rsidRPr="00200613">
        <w:rPr>
          <w:iCs/>
          <w:sz w:val="28"/>
          <w:szCs w:val="28"/>
        </w:rPr>
        <w:tab/>
        <w:t>типичных</w:t>
      </w:r>
      <w:r w:rsidRPr="00200613">
        <w:rPr>
          <w:iCs/>
          <w:sz w:val="28"/>
          <w:szCs w:val="28"/>
        </w:rPr>
        <w:tab/>
        <w:t>математических</w:t>
      </w:r>
      <w:r w:rsidRPr="00200613">
        <w:rPr>
          <w:iCs/>
          <w:sz w:val="28"/>
          <w:szCs w:val="28"/>
        </w:rPr>
        <w:tab/>
      </w:r>
      <w:proofErr w:type="spellStart"/>
      <w:r w:rsidRPr="00200613">
        <w:rPr>
          <w:iCs/>
          <w:sz w:val="28"/>
          <w:szCs w:val="28"/>
        </w:rPr>
        <w:t>задач,требующих</w:t>
      </w:r>
      <w:proofErr w:type="spellEnd"/>
      <w:r w:rsidRPr="00200613">
        <w:rPr>
          <w:iCs/>
          <w:sz w:val="28"/>
          <w:szCs w:val="28"/>
        </w:rPr>
        <w:t xml:space="preserve"> прохождения этапа моделирования.</w:t>
      </w:r>
    </w:p>
    <w:p w:rsidR="00200613" w:rsidRDefault="00200613" w:rsidP="00200613">
      <w:pPr>
        <w:pStyle w:val="TableParagraph"/>
        <w:spacing w:line="315" w:lineRule="exact"/>
        <w:ind w:left="137" w:firstLine="571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 xml:space="preserve">Естественнонаучная </w:t>
      </w:r>
      <w:proofErr w:type="spellStart"/>
      <w:proofErr w:type="gramStart"/>
      <w:r w:rsidRPr="00C823BB">
        <w:rPr>
          <w:i/>
          <w:iCs/>
          <w:sz w:val="28"/>
          <w:szCs w:val="28"/>
        </w:rPr>
        <w:t>грамотность:</w:t>
      </w:r>
      <w:r>
        <w:rPr>
          <w:sz w:val="28"/>
        </w:rPr>
        <w:t>Занимательное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электричество.Магнетизм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электромагнетизм.</w:t>
      </w:r>
      <w:r w:rsidRPr="00200613">
        <w:rPr>
          <w:sz w:val="28"/>
        </w:rPr>
        <w:t>Строительство</w:t>
      </w:r>
      <w:proofErr w:type="spellEnd"/>
      <w:r w:rsidRPr="00200613">
        <w:rPr>
          <w:sz w:val="28"/>
        </w:rPr>
        <w:t xml:space="preserve"> плотин. Гидроэлектростанции. Экологические риски при </w:t>
      </w:r>
      <w:proofErr w:type="spellStart"/>
      <w:proofErr w:type="gramStart"/>
      <w:r w:rsidRPr="00200613">
        <w:rPr>
          <w:sz w:val="28"/>
        </w:rPr>
        <w:t>строительствегидроэлектростанций.Нетрадиционные</w:t>
      </w:r>
      <w:proofErr w:type="spellEnd"/>
      <w:proofErr w:type="gramEnd"/>
      <w:r w:rsidRPr="00200613">
        <w:rPr>
          <w:sz w:val="28"/>
        </w:rPr>
        <w:t xml:space="preserve"> виды </w:t>
      </w:r>
      <w:proofErr w:type="spellStart"/>
      <w:r w:rsidRPr="00200613">
        <w:rPr>
          <w:sz w:val="28"/>
        </w:rPr>
        <w:t>энергетики,объединенные</w:t>
      </w:r>
      <w:proofErr w:type="spellEnd"/>
      <w:r w:rsidRPr="00200613">
        <w:rPr>
          <w:sz w:val="28"/>
        </w:rPr>
        <w:t xml:space="preserve"> </w:t>
      </w:r>
      <w:proofErr w:type="spellStart"/>
      <w:r w:rsidRPr="00200613">
        <w:rPr>
          <w:sz w:val="28"/>
        </w:rPr>
        <w:t>энергосистемы.Внутренняя</w:t>
      </w:r>
      <w:proofErr w:type="spellEnd"/>
      <w:r w:rsidRPr="00200613">
        <w:rPr>
          <w:sz w:val="28"/>
        </w:rPr>
        <w:t xml:space="preserve"> среда организма. Кровь. </w:t>
      </w:r>
      <w:proofErr w:type="spellStart"/>
      <w:r w:rsidRPr="00200613">
        <w:rPr>
          <w:sz w:val="28"/>
        </w:rPr>
        <w:t>Иммунитет.Наследственность.Системы</w:t>
      </w:r>
      <w:proofErr w:type="spellEnd"/>
      <w:r w:rsidRPr="00200613">
        <w:rPr>
          <w:sz w:val="28"/>
        </w:rPr>
        <w:t xml:space="preserve"> жизнедеятельности человека.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lastRenderedPageBreak/>
        <w:t xml:space="preserve">Финансовая </w:t>
      </w:r>
      <w:proofErr w:type="spellStart"/>
      <w:proofErr w:type="gramStart"/>
      <w:r w:rsidRPr="00C823BB">
        <w:rPr>
          <w:i/>
          <w:iCs/>
          <w:sz w:val="28"/>
          <w:szCs w:val="28"/>
        </w:rPr>
        <w:t>грамотность:</w:t>
      </w:r>
      <w:r w:rsidRPr="00200613">
        <w:rPr>
          <w:iCs/>
          <w:sz w:val="28"/>
          <w:szCs w:val="28"/>
        </w:rPr>
        <w:t>Потребление</w:t>
      </w:r>
      <w:proofErr w:type="spellEnd"/>
      <w:proofErr w:type="gramEnd"/>
      <w:r w:rsidRPr="00200613">
        <w:rPr>
          <w:iCs/>
          <w:sz w:val="28"/>
          <w:szCs w:val="28"/>
        </w:rPr>
        <w:t xml:space="preserve"> или инвестиции? Активы в </w:t>
      </w:r>
      <w:proofErr w:type="spellStart"/>
      <w:proofErr w:type="gramStart"/>
      <w:r w:rsidRPr="00200613">
        <w:rPr>
          <w:iCs/>
          <w:sz w:val="28"/>
          <w:szCs w:val="28"/>
        </w:rPr>
        <w:t>трехизмерениях.Как</w:t>
      </w:r>
      <w:proofErr w:type="spellEnd"/>
      <w:proofErr w:type="gramEnd"/>
      <w:r w:rsidRPr="00200613">
        <w:rPr>
          <w:iCs/>
          <w:sz w:val="28"/>
          <w:szCs w:val="28"/>
        </w:rPr>
        <w:t xml:space="preserve"> сберечь личный капитал? Модель </w:t>
      </w:r>
      <w:proofErr w:type="spellStart"/>
      <w:proofErr w:type="gramStart"/>
      <w:r w:rsidRPr="00200613">
        <w:rPr>
          <w:iCs/>
          <w:sz w:val="28"/>
          <w:szCs w:val="28"/>
        </w:rPr>
        <w:t>трехкапиталов.Бизнес</w:t>
      </w:r>
      <w:proofErr w:type="spellEnd"/>
      <w:proofErr w:type="gramEnd"/>
      <w:r w:rsidRPr="00200613">
        <w:rPr>
          <w:iCs/>
          <w:sz w:val="28"/>
          <w:szCs w:val="28"/>
        </w:rPr>
        <w:t xml:space="preserve"> и его формы. </w:t>
      </w:r>
      <w:proofErr w:type="spellStart"/>
      <w:r w:rsidRPr="00200613">
        <w:rPr>
          <w:iCs/>
          <w:sz w:val="28"/>
          <w:szCs w:val="28"/>
        </w:rPr>
        <w:t>Рискипредпринимательства.Бизнес</w:t>
      </w:r>
      <w:proofErr w:type="spellEnd"/>
      <w:r w:rsidRPr="00200613">
        <w:rPr>
          <w:iCs/>
          <w:sz w:val="28"/>
          <w:szCs w:val="28"/>
        </w:rPr>
        <w:t xml:space="preserve">-инкубатор. Бизнес-план. Государство </w:t>
      </w:r>
      <w:proofErr w:type="spellStart"/>
      <w:r w:rsidRPr="00200613">
        <w:rPr>
          <w:iCs/>
          <w:sz w:val="28"/>
          <w:szCs w:val="28"/>
        </w:rPr>
        <w:t>ималый</w:t>
      </w:r>
      <w:proofErr w:type="spellEnd"/>
      <w:r w:rsidRPr="00200613">
        <w:rPr>
          <w:iCs/>
          <w:sz w:val="28"/>
          <w:szCs w:val="28"/>
        </w:rPr>
        <w:t xml:space="preserve"> </w:t>
      </w:r>
      <w:proofErr w:type="spellStart"/>
      <w:proofErr w:type="gramStart"/>
      <w:r w:rsidRPr="00200613">
        <w:rPr>
          <w:iCs/>
          <w:sz w:val="28"/>
          <w:szCs w:val="28"/>
        </w:rPr>
        <w:t>бизнес.Бизнес</w:t>
      </w:r>
      <w:proofErr w:type="spellEnd"/>
      <w:proofErr w:type="gramEnd"/>
      <w:r w:rsidRPr="00200613">
        <w:rPr>
          <w:iCs/>
          <w:sz w:val="28"/>
          <w:szCs w:val="28"/>
        </w:rPr>
        <w:tab/>
        <w:t>подростков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 xml:space="preserve">идеи. </w:t>
      </w:r>
      <w:proofErr w:type="spellStart"/>
      <w:r w:rsidRPr="00200613">
        <w:rPr>
          <w:iCs/>
          <w:sz w:val="28"/>
          <w:szCs w:val="28"/>
        </w:rPr>
        <w:t>Молодыепредприниматели.Кредит</w:t>
      </w:r>
      <w:proofErr w:type="spellEnd"/>
      <w:r w:rsidRPr="00200613">
        <w:rPr>
          <w:iCs/>
          <w:sz w:val="28"/>
          <w:szCs w:val="28"/>
        </w:rPr>
        <w:t xml:space="preserve"> и депозит. Расчетно-кассовые </w:t>
      </w:r>
      <w:proofErr w:type="spellStart"/>
      <w:r w:rsidRPr="00200613">
        <w:rPr>
          <w:iCs/>
          <w:sz w:val="28"/>
          <w:szCs w:val="28"/>
        </w:rPr>
        <w:t>операциии</w:t>
      </w:r>
      <w:proofErr w:type="spellEnd"/>
      <w:r w:rsidRPr="00200613">
        <w:rPr>
          <w:iCs/>
          <w:sz w:val="28"/>
          <w:szCs w:val="28"/>
        </w:rPr>
        <w:t xml:space="preserve"> </w:t>
      </w:r>
      <w:proofErr w:type="gramStart"/>
      <w:r w:rsidRPr="00200613">
        <w:rPr>
          <w:iCs/>
          <w:sz w:val="28"/>
          <w:szCs w:val="28"/>
        </w:rPr>
        <w:t>риски</w:t>
      </w:r>
      <w:proofErr w:type="gramEnd"/>
      <w:r w:rsidRPr="00200613">
        <w:rPr>
          <w:iCs/>
          <w:sz w:val="28"/>
          <w:szCs w:val="28"/>
        </w:rPr>
        <w:t xml:space="preserve"> связанные с ними.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Pr="001E3A94" w:rsidRDefault="001E3A94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Читательская грамотность:</w:t>
      </w:r>
      <w:r w:rsidR="002C1F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Формирование читательских умений с опорой на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 и вне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текстовые знания. Электронный текст как источник информации.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Сопоставление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текстов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научного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стиля. Образовательные ситуации в </w:t>
      </w:r>
      <w:proofErr w:type="spellStart"/>
      <w:proofErr w:type="gramStart"/>
      <w:r w:rsidRPr="001E3A94">
        <w:rPr>
          <w:rFonts w:ascii="Times New Roman" w:hAnsi="Times New Roman" w:cs="Times New Roman"/>
          <w:bCs/>
          <w:sz w:val="28"/>
          <w:szCs w:val="28"/>
        </w:rPr>
        <w:t>текстах.Работа</w:t>
      </w:r>
      <w:proofErr w:type="spellEnd"/>
      <w:proofErr w:type="gramEnd"/>
      <w:r w:rsidRPr="001E3A94">
        <w:rPr>
          <w:rFonts w:ascii="Times New Roman" w:hAnsi="Times New Roman" w:cs="Times New Roman"/>
          <w:bCs/>
          <w:sz w:val="28"/>
          <w:szCs w:val="28"/>
        </w:rPr>
        <w:t xml:space="preserve"> с текстом: как критически оценивать степень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остоверности содержащейся в </w:t>
      </w:r>
      <w:proofErr w:type="spellStart"/>
      <w:r w:rsidRPr="001E3A94">
        <w:rPr>
          <w:rFonts w:ascii="Times New Roman" w:hAnsi="Times New Roman" w:cs="Times New Roman"/>
          <w:bCs/>
          <w:sz w:val="28"/>
          <w:szCs w:val="28"/>
        </w:rPr>
        <w:t>текстеинформации?</w:t>
      </w:r>
      <w:r w:rsidR="00200613">
        <w:rPr>
          <w:rFonts w:ascii="Times New Roman" w:hAnsi="Times New Roman" w:cs="Times New Roman"/>
          <w:bCs/>
          <w:sz w:val="28"/>
          <w:szCs w:val="28"/>
        </w:rPr>
        <w:t>Типы</w:t>
      </w:r>
      <w:proofErr w:type="spellEnd"/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текстов: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текст-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аргументация(комментарий, научное обоснование).Составление плана на основе исходного </w:t>
      </w:r>
      <w:proofErr w:type="spellStart"/>
      <w:r w:rsidRPr="001E3A94">
        <w:rPr>
          <w:rFonts w:ascii="Times New Roman" w:hAnsi="Times New Roman" w:cs="Times New Roman"/>
          <w:bCs/>
          <w:sz w:val="28"/>
          <w:szCs w:val="28"/>
        </w:rPr>
        <w:t>текста.Типы</w:t>
      </w:r>
      <w:proofErr w:type="spellEnd"/>
      <w:r w:rsidRPr="001E3A94">
        <w:rPr>
          <w:rFonts w:ascii="Times New Roman" w:hAnsi="Times New Roman" w:cs="Times New Roman"/>
          <w:bCs/>
          <w:sz w:val="28"/>
          <w:szCs w:val="28"/>
        </w:rPr>
        <w:tab/>
        <w:t>задач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грамотность.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 xml:space="preserve">Аналитические(конструирующие) </w:t>
      </w:r>
      <w:proofErr w:type="spellStart"/>
      <w:proofErr w:type="gramStart"/>
      <w:r w:rsidRPr="001E3A94">
        <w:rPr>
          <w:rFonts w:ascii="Times New Roman" w:hAnsi="Times New Roman" w:cs="Times New Roman"/>
          <w:bCs/>
          <w:sz w:val="28"/>
          <w:szCs w:val="28"/>
        </w:rPr>
        <w:t>задачи.Работа</w:t>
      </w:r>
      <w:proofErr w:type="spellEnd"/>
      <w:proofErr w:type="gramEnd"/>
      <w:r w:rsidRPr="001E3A94">
        <w:rPr>
          <w:rFonts w:ascii="Times New Roman" w:hAnsi="Times New Roman" w:cs="Times New Roman"/>
          <w:bCs/>
          <w:sz w:val="28"/>
          <w:szCs w:val="28"/>
        </w:rPr>
        <w:t xml:space="preserve"> со смешанным </w:t>
      </w:r>
      <w:proofErr w:type="spellStart"/>
      <w:r w:rsidRPr="001E3A94">
        <w:rPr>
          <w:rFonts w:ascii="Times New Roman" w:hAnsi="Times New Roman" w:cs="Times New Roman"/>
          <w:bCs/>
          <w:sz w:val="28"/>
          <w:szCs w:val="28"/>
        </w:rPr>
        <w:t>текстом.Составные</w:t>
      </w:r>
      <w:proofErr w:type="spellEnd"/>
      <w:r w:rsidRPr="001E3A94">
        <w:rPr>
          <w:rFonts w:ascii="Times New Roman" w:hAnsi="Times New Roman" w:cs="Times New Roman"/>
          <w:bCs/>
          <w:sz w:val="28"/>
          <w:szCs w:val="28"/>
        </w:rPr>
        <w:t xml:space="preserve"> тексты (рубежная аттестация).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 xml:space="preserve">Математическая </w:t>
      </w:r>
      <w:proofErr w:type="spellStart"/>
      <w:proofErr w:type="gramStart"/>
      <w:r w:rsidRPr="00C823BB">
        <w:rPr>
          <w:i/>
          <w:iCs/>
          <w:sz w:val="28"/>
          <w:szCs w:val="28"/>
        </w:rPr>
        <w:t>грамотность:</w:t>
      </w:r>
      <w:r w:rsidRPr="00200613">
        <w:rPr>
          <w:iCs/>
          <w:sz w:val="28"/>
          <w:szCs w:val="28"/>
        </w:rPr>
        <w:t>Представление</w:t>
      </w:r>
      <w:proofErr w:type="spellEnd"/>
      <w:proofErr w:type="gramEnd"/>
      <w:r w:rsidRPr="00200613">
        <w:rPr>
          <w:iCs/>
          <w:sz w:val="28"/>
          <w:szCs w:val="28"/>
        </w:rPr>
        <w:t xml:space="preserve"> данных в виде таблиц. Простые и сложные вопросы.</w:t>
      </w:r>
      <w:r w:rsidR="002C1F61">
        <w:rPr>
          <w:iCs/>
          <w:sz w:val="28"/>
          <w:szCs w:val="28"/>
        </w:rPr>
        <w:t xml:space="preserve"> Представление </w:t>
      </w:r>
      <w:r w:rsidRPr="00200613">
        <w:rPr>
          <w:iCs/>
          <w:sz w:val="28"/>
          <w:szCs w:val="28"/>
        </w:rPr>
        <w:t>данных</w:t>
      </w:r>
      <w:r w:rsidRPr="00200613">
        <w:rPr>
          <w:iCs/>
          <w:sz w:val="28"/>
          <w:szCs w:val="28"/>
        </w:rPr>
        <w:tab/>
        <w:t>в</w:t>
      </w:r>
      <w:r w:rsidRPr="00200613">
        <w:rPr>
          <w:iCs/>
          <w:sz w:val="28"/>
          <w:szCs w:val="28"/>
        </w:rPr>
        <w:tab/>
        <w:t>виде</w:t>
      </w:r>
      <w:r w:rsidRPr="00200613">
        <w:rPr>
          <w:iCs/>
          <w:sz w:val="28"/>
          <w:szCs w:val="28"/>
        </w:rPr>
        <w:tab/>
        <w:t>диаграмм.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Простые и сложные вопросы.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Построение мультипликативной модели с тремя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составляющими.</w:t>
      </w:r>
    </w:p>
    <w:p w:rsidR="00200613" w:rsidRPr="00200613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8"/>
          <w:szCs w:val="28"/>
        </w:rPr>
      </w:pPr>
      <w:r w:rsidRPr="00200613">
        <w:rPr>
          <w:iCs/>
          <w:sz w:val="28"/>
          <w:szCs w:val="28"/>
        </w:rPr>
        <w:t xml:space="preserve">Задачи с лишними </w:t>
      </w:r>
      <w:proofErr w:type="spellStart"/>
      <w:proofErr w:type="gramStart"/>
      <w:r w:rsidRPr="00200613">
        <w:rPr>
          <w:iCs/>
          <w:sz w:val="28"/>
          <w:szCs w:val="28"/>
        </w:rPr>
        <w:t>данными.Решение</w:t>
      </w:r>
      <w:proofErr w:type="spellEnd"/>
      <w:proofErr w:type="gramEnd"/>
      <w:r w:rsidRPr="00200613">
        <w:rPr>
          <w:iCs/>
          <w:sz w:val="28"/>
          <w:szCs w:val="28"/>
        </w:rPr>
        <w:t xml:space="preserve"> типичных задач через систему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линейных уравнений.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</w:t>
      </w:r>
      <w:proofErr w:type="spellStart"/>
      <w:r w:rsidRPr="00200613">
        <w:rPr>
          <w:iCs/>
          <w:sz w:val="28"/>
          <w:szCs w:val="28"/>
        </w:rPr>
        <w:t>вуме</w:t>
      </w:r>
      <w:proofErr w:type="spellEnd"/>
      <w:r w:rsidRPr="0020061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оценкой разумности результатов. </w:t>
      </w:r>
      <w:r w:rsidRPr="00200613">
        <w:rPr>
          <w:iCs/>
          <w:sz w:val="28"/>
          <w:szCs w:val="28"/>
        </w:rPr>
        <w:t>Решение стереометрических задач.</w:t>
      </w:r>
      <w:r>
        <w:rPr>
          <w:iCs/>
          <w:sz w:val="28"/>
          <w:szCs w:val="28"/>
        </w:rPr>
        <w:t xml:space="preserve"> Вероятностные, </w:t>
      </w:r>
      <w:r w:rsidRPr="00200613">
        <w:rPr>
          <w:iCs/>
          <w:sz w:val="28"/>
          <w:szCs w:val="28"/>
        </w:rPr>
        <w:t>статистические</w:t>
      </w:r>
      <w:r w:rsidRPr="00200613">
        <w:rPr>
          <w:iCs/>
          <w:sz w:val="28"/>
          <w:szCs w:val="28"/>
        </w:rPr>
        <w:tab/>
        <w:t>явления</w:t>
      </w:r>
      <w:r w:rsidRPr="00200613">
        <w:rPr>
          <w:iCs/>
          <w:sz w:val="28"/>
          <w:szCs w:val="28"/>
        </w:rPr>
        <w:tab/>
      </w:r>
      <w:proofErr w:type="spellStart"/>
      <w:r w:rsidRPr="00200613">
        <w:rPr>
          <w:iCs/>
          <w:sz w:val="28"/>
          <w:szCs w:val="28"/>
        </w:rPr>
        <w:t>изависимости</w:t>
      </w:r>
      <w:proofErr w:type="spellEnd"/>
      <w:r w:rsidRPr="00200613">
        <w:rPr>
          <w:iCs/>
          <w:sz w:val="28"/>
          <w:szCs w:val="28"/>
        </w:rPr>
        <w:t>.</w:t>
      </w:r>
    </w:p>
    <w:p w:rsidR="001E3A94" w:rsidRDefault="00200613" w:rsidP="002C1F61">
      <w:pPr>
        <w:pStyle w:val="TableParagraph"/>
        <w:spacing w:line="315" w:lineRule="exact"/>
        <w:ind w:left="108" w:firstLine="600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 xml:space="preserve">Естественнонаучная </w:t>
      </w:r>
      <w:proofErr w:type="spellStart"/>
      <w:proofErr w:type="gramStart"/>
      <w:r w:rsidRPr="00C823BB">
        <w:rPr>
          <w:i/>
          <w:iCs/>
          <w:sz w:val="28"/>
          <w:szCs w:val="28"/>
        </w:rPr>
        <w:t>грамотность:</w:t>
      </w:r>
      <w:r w:rsidRPr="00200613">
        <w:rPr>
          <w:iCs/>
          <w:sz w:val="28"/>
          <w:szCs w:val="28"/>
        </w:rPr>
        <w:t>На</w:t>
      </w:r>
      <w:proofErr w:type="spellEnd"/>
      <w:proofErr w:type="gramEnd"/>
      <w:r w:rsidRPr="00200613">
        <w:rPr>
          <w:iCs/>
          <w:sz w:val="28"/>
          <w:szCs w:val="28"/>
        </w:rPr>
        <w:t xml:space="preserve"> сцену выходит уран. </w:t>
      </w:r>
      <w:proofErr w:type="spellStart"/>
      <w:r w:rsidRPr="00200613">
        <w:rPr>
          <w:iCs/>
          <w:sz w:val="28"/>
          <w:szCs w:val="28"/>
        </w:rPr>
        <w:t>Радиоактивность.Искусственная</w:t>
      </w:r>
      <w:proofErr w:type="spellEnd"/>
      <w:r w:rsidRPr="00200613">
        <w:rPr>
          <w:iCs/>
          <w:sz w:val="28"/>
          <w:szCs w:val="28"/>
        </w:rPr>
        <w:t xml:space="preserve"> </w:t>
      </w:r>
      <w:proofErr w:type="spellStart"/>
      <w:proofErr w:type="gramStart"/>
      <w:r w:rsidRPr="00200613">
        <w:rPr>
          <w:iCs/>
          <w:sz w:val="28"/>
          <w:szCs w:val="28"/>
        </w:rPr>
        <w:t>радиоактивность.</w:t>
      </w:r>
      <w:r w:rsidRPr="00200613">
        <w:rPr>
          <w:sz w:val="28"/>
        </w:rPr>
        <w:t>Изменения</w:t>
      </w:r>
      <w:proofErr w:type="spellEnd"/>
      <w:proofErr w:type="gramEnd"/>
      <w:r w:rsidRPr="00200613">
        <w:rPr>
          <w:sz w:val="28"/>
        </w:rPr>
        <w:t xml:space="preserve"> состояния веществ.</w:t>
      </w:r>
      <w:r>
        <w:rPr>
          <w:sz w:val="28"/>
        </w:rPr>
        <w:t xml:space="preserve"> Физические явления и химические превращения. </w:t>
      </w:r>
      <w:r w:rsidRPr="00200613">
        <w:rPr>
          <w:sz w:val="28"/>
        </w:rPr>
        <w:t xml:space="preserve">Отличие химических реакций от физических </w:t>
      </w:r>
      <w:proofErr w:type="spellStart"/>
      <w:proofErr w:type="gramStart"/>
      <w:r w:rsidRPr="00200613">
        <w:rPr>
          <w:sz w:val="28"/>
        </w:rPr>
        <w:t>явлений.Размножение</w:t>
      </w:r>
      <w:proofErr w:type="spellEnd"/>
      <w:proofErr w:type="gramEnd"/>
      <w:r w:rsidRPr="00200613">
        <w:rPr>
          <w:sz w:val="28"/>
        </w:rPr>
        <w:t xml:space="preserve"> организмов. Индивидуальное развитие организмов. Биогенетический </w:t>
      </w:r>
      <w:proofErr w:type="spellStart"/>
      <w:proofErr w:type="gramStart"/>
      <w:r w:rsidRPr="00200613">
        <w:rPr>
          <w:sz w:val="28"/>
        </w:rPr>
        <w:t>закон.Закономерности</w:t>
      </w:r>
      <w:proofErr w:type="spellEnd"/>
      <w:proofErr w:type="gramEnd"/>
      <w:r w:rsidRPr="00200613">
        <w:rPr>
          <w:sz w:val="28"/>
        </w:rPr>
        <w:t xml:space="preserve"> наследования </w:t>
      </w:r>
      <w:proofErr w:type="spellStart"/>
      <w:r w:rsidRPr="00200613">
        <w:rPr>
          <w:sz w:val="28"/>
        </w:rPr>
        <w:t>признаков.Вид</w:t>
      </w:r>
      <w:proofErr w:type="spellEnd"/>
      <w:r w:rsidRPr="00200613">
        <w:rPr>
          <w:sz w:val="28"/>
        </w:rPr>
        <w:t xml:space="preserve"> и популяции. Общая характеристика популяции. Экологические факторы и </w:t>
      </w:r>
      <w:proofErr w:type="spellStart"/>
      <w:r w:rsidRPr="00200613">
        <w:rPr>
          <w:sz w:val="28"/>
        </w:rPr>
        <w:t>условиясреды</w:t>
      </w:r>
      <w:proofErr w:type="spellEnd"/>
      <w:r w:rsidRPr="00200613">
        <w:rPr>
          <w:sz w:val="28"/>
        </w:rPr>
        <w:t xml:space="preserve"> обитания. Происхождение видов.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Закономерности изменчивости:</w:t>
      </w:r>
      <w:r w:rsidR="002C1F61">
        <w:rPr>
          <w:sz w:val="28"/>
        </w:rPr>
        <w:t xml:space="preserve"> </w:t>
      </w:r>
      <w:r w:rsidRPr="00200613">
        <w:rPr>
          <w:sz w:val="28"/>
        </w:rPr>
        <w:t>модификационная и мутационная изменчивости. Основные методы селекции растений, животных</w:t>
      </w:r>
      <w:r w:rsidR="002C1F61">
        <w:rPr>
          <w:sz w:val="28"/>
        </w:rPr>
        <w:t xml:space="preserve"> </w:t>
      </w:r>
      <w:r w:rsidRPr="00200613">
        <w:rPr>
          <w:sz w:val="28"/>
        </w:rPr>
        <w:t>и микроорганизмов.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Потоки вещества и энергии в экосистеме. Саморазвитие экосистемы. Биосфера.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Средообразующая</w:t>
      </w:r>
      <w:proofErr w:type="spellEnd"/>
      <w:r w:rsidRPr="00200613">
        <w:rPr>
          <w:sz w:val="28"/>
        </w:rPr>
        <w:t xml:space="preserve"> деятельность организмов. Круговорот веществ в биосфере. Эволюция биосферы.</w:t>
      </w:r>
      <w:r w:rsidR="002C1F61">
        <w:rPr>
          <w:sz w:val="28"/>
        </w:rPr>
        <w:t xml:space="preserve"> </w:t>
      </w:r>
      <w:r w:rsidRPr="00200613">
        <w:rPr>
          <w:sz w:val="28"/>
        </w:rPr>
        <w:t>Антропогенное воздействие на биосферу.</w:t>
      </w:r>
      <w:r w:rsidR="002C1F61">
        <w:rPr>
          <w:sz w:val="28"/>
        </w:rPr>
        <w:t xml:space="preserve"> </w:t>
      </w:r>
      <w:r w:rsidRPr="00200613">
        <w:rPr>
          <w:sz w:val="28"/>
        </w:rPr>
        <w:t>Основы рационального природопользования.</w:t>
      </w:r>
    </w:p>
    <w:p w:rsidR="00200613" w:rsidRPr="00200613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8"/>
          <w:szCs w:val="28"/>
        </w:rPr>
      </w:pPr>
      <w:r w:rsidRPr="00C823BB">
        <w:rPr>
          <w:i/>
          <w:iCs/>
          <w:sz w:val="28"/>
          <w:szCs w:val="28"/>
        </w:rPr>
        <w:t>Финансовая грамотность:</w:t>
      </w:r>
      <w:r w:rsidR="002C1F61">
        <w:rPr>
          <w:i/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Ценные</w:t>
      </w:r>
      <w:r w:rsidRPr="00200613">
        <w:rPr>
          <w:iCs/>
          <w:sz w:val="28"/>
          <w:szCs w:val="28"/>
        </w:rPr>
        <w:tab/>
        <w:t>бумаги.</w:t>
      </w:r>
      <w:r w:rsidRPr="00200613">
        <w:rPr>
          <w:iCs/>
          <w:sz w:val="28"/>
          <w:szCs w:val="28"/>
        </w:rPr>
        <w:tab/>
        <w:t>Векселя</w:t>
      </w:r>
      <w:r w:rsidRPr="00200613">
        <w:rPr>
          <w:iCs/>
          <w:sz w:val="28"/>
          <w:szCs w:val="28"/>
        </w:rPr>
        <w:tab/>
        <w:t>и облигации: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российская специфика.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Риски</w:t>
      </w:r>
      <w:r w:rsidRPr="00200613">
        <w:rPr>
          <w:iCs/>
          <w:sz w:val="28"/>
          <w:szCs w:val="28"/>
        </w:rPr>
        <w:tab/>
        <w:t>акций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управление</w:t>
      </w:r>
      <w:r w:rsidRPr="00200613">
        <w:rPr>
          <w:iCs/>
          <w:sz w:val="28"/>
          <w:szCs w:val="28"/>
        </w:rPr>
        <w:tab/>
        <w:t>ими. Гибридные</w:t>
      </w:r>
      <w:r w:rsidR="009F3E60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инструменты.</w:t>
      </w:r>
      <w:r w:rsidRPr="00200613">
        <w:rPr>
          <w:iCs/>
          <w:sz w:val="28"/>
          <w:szCs w:val="28"/>
        </w:rPr>
        <w:tab/>
        <w:t>Биржа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 xml:space="preserve">брокеры. Фондовые </w:t>
      </w:r>
      <w:proofErr w:type="spellStart"/>
      <w:proofErr w:type="gramStart"/>
      <w:r w:rsidRPr="00200613">
        <w:rPr>
          <w:iCs/>
          <w:sz w:val="28"/>
          <w:szCs w:val="28"/>
        </w:rPr>
        <w:t>индексы.Паевые</w:t>
      </w:r>
      <w:proofErr w:type="spellEnd"/>
      <w:proofErr w:type="gramEnd"/>
      <w:r w:rsidRPr="00200613">
        <w:rPr>
          <w:iCs/>
          <w:sz w:val="28"/>
          <w:szCs w:val="28"/>
        </w:rPr>
        <w:t xml:space="preserve"> инвестиционные фонды. Риски </w:t>
      </w:r>
      <w:proofErr w:type="spellStart"/>
      <w:r w:rsidRPr="00200613">
        <w:rPr>
          <w:iCs/>
          <w:sz w:val="28"/>
          <w:szCs w:val="28"/>
        </w:rPr>
        <w:t>иуправление</w:t>
      </w:r>
      <w:proofErr w:type="spellEnd"/>
      <w:r w:rsidRPr="00200613">
        <w:rPr>
          <w:iCs/>
          <w:sz w:val="28"/>
          <w:szCs w:val="28"/>
        </w:rPr>
        <w:t xml:space="preserve"> </w:t>
      </w:r>
      <w:proofErr w:type="spellStart"/>
      <w:proofErr w:type="gramStart"/>
      <w:r w:rsidRPr="00200613">
        <w:rPr>
          <w:iCs/>
          <w:sz w:val="28"/>
          <w:szCs w:val="28"/>
        </w:rPr>
        <w:t>ими.Инвестиционное</w:t>
      </w:r>
      <w:proofErr w:type="spellEnd"/>
      <w:proofErr w:type="gramEnd"/>
      <w:r w:rsidRPr="00200613">
        <w:rPr>
          <w:iCs/>
          <w:sz w:val="28"/>
          <w:szCs w:val="28"/>
        </w:rPr>
        <w:t xml:space="preserve"> </w:t>
      </w:r>
      <w:proofErr w:type="spellStart"/>
      <w:r w:rsidRPr="00200613">
        <w:rPr>
          <w:iCs/>
          <w:sz w:val="28"/>
          <w:szCs w:val="28"/>
        </w:rPr>
        <w:t>профилирование.Формирование</w:t>
      </w:r>
      <w:proofErr w:type="spellEnd"/>
      <w:r w:rsidRPr="00200613">
        <w:rPr>
          <w:iCs/>
          <w:sz w:val="28"/>
          <w:szCs w:val="28"/>
        </w:rPr>
        <w:t xml:space="preserve"> инвестиционного портфеля и его пересмотр. Типичные ошибки </w:t>
      </w:r>
      <w:proofErr w:type="spellStart"/>
      <w:proofErr w:type="gramStart"/>
      <w:r w:rsidRPr="00200613">
        <w:rPr>
          <w:iCs/>
          <w:sz w:val="28"/>
          <w:szCs w:val="28"/>
        </w:rPr>
        <w:t>инвесторов.Участники</w:t>
      </w:r>
      <w:proofErr w:type="spellEnd"/>
      <w:proofErr w:type="gramEnd"/>
      <w:r w:rsidRPr="00200613">
        <w:rPr>
          <w:iCs/>
          <w:sz w:val="28"/>
          <w:szCs w:val="28"/>
        </w:rPr>
        <w:t xml:space="preserve"> страхового рынка. Страхование для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физических лиц.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Государственное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негосударственное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пенсионное страхование.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 xml:space="preserve">Выбор и юридические аспекты отношений </w:t>
      </w:r>
      <w:proofErr w:type="spellStart"/>
      <w:r w:rsidRPr="00200613">
        <w:rPr>
          <w:iCs/>
          <w:sz w:val="28"/>
          <w:szCs w:val="28"/>
        </w:rPr>
        <w:t>сфинансовым</w:t>
      </w:r>
      <w:proofErr w:type="spellEnd"/>
      <w:r w:rsidRPr="00200613">
        <w:rPr>
          <w:iCs/>
          <w:sz w:val="28"/>
          <w:szCs w:val="28"/>
        </w:rPr>
        <w:t xml:space="preserve"> посредником.</w:t>
      </w:r>
    </w:p>
    <w:p w:rsidR="001E3A94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</w:p>
    <w:p w:rsidR="00165C68" w:rsidRDefault="00165C68">
      <w:pPr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34798" w:rsidRPr="00E455EA" w:rsidTr="00134798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34798" w:rsidRPr="00E455EA" w:rsidTr="0013479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4798" w:rsidRPr="00E455EA" w:rsidTr="0013479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 класс</w:t>
            </w:r>
          </w:p>
          <w:p w:rsidR="00134798" w:rsidRPr="00DD1A41" w:rsidRDefault="00134798" w:rsidP="00E9258C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A666C3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E9258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Звуковые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Строение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 xml:space="preserve">Движение и взаимодействие </w:t>
            </w:r>
            <w:proofErr w:type="spellStart"/>
            <w:proofErr w:type="gramStart"/>
            <w:r w:rsidRPr="005C5943">
              <w:rPr>
                <w:sz w:val="28"/>
              </w:rPr>
              <w:t>частиц.Признаки</w:t>
            </w:r>
            <w:proofErr w:type="spellEnd"/>
            <w:proofErr w:type="gramEnd"/>
            <w:r w:rsidRPr="005C5943">
              <w:rPr>
                <w:sz w:val="28"/>
              </w:rPr>
              <w:t xml:space="preserve">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Земля и земная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кора</w:t>
            </w:r>
            <w:proofErr w:type="spellEnd"/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. Минералы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 xml:space="preserve">для существования жизни на Земле. </w:t>
            </w:r>
            <w:proofErr w:type="spellStart"/>
            <w:r>
              <w:rPr>
                <w:sz w:val="28"/>
              </w:rPr>
              <w:t>Свойстваживых</w:t>
            </w:r>
            <w:proofErr w:type="spellEnd"/>
            <w:r>
              <w:rPr>
                <w:sz w:val="28"/>
              </w:rPr>
              <w:t xml:space="preserve">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57113C">
            <w:pPr>
              <w:pStyle w:val="TableParagraph"/>
              <w:spacing w:before="16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hideMark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художественных </w:t>
            </w:r>
            <w:r>
              <w:rPr>
                <w:sz w:val="28"/>
              </w:rPr>
              <w:t>текстов. 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таблицы и карты.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DD1A41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построение и на изучение свойств фигур: </w:t>
            </w:r>
            <w:r>
              <w:rPr>
                <w:spacing w:val="-1"/>
                <w:sz w:val="28"/>
              </w:rPr>
              <w:t xml:space="preserve">геометрические </w:t>
            </w:r>
            <w:r>
              <w:rPr>
                <w:sz w:val="28"/>
              </w:rPr>
              <w:t xml:space="preserve">фигуры на клетчатой </w:t>
            </w:r>
            <w:proofErr w:type="spellStart"/>
            <w:proofErr w:type="gramStart"/>
            <w:r>
              <w:rPr>
                <w:sz w:val="28"/>
              </w:rPr>
              <w:t>бумаге,конструирование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670"/>
        </w:trPr>
        <w:tc>
          <w:tcPr>
            <w:tcW w:w="14566" w:type="dxa"/>
            <w:gridSpan w:val="5"/>
          </w:tcPr>
          <w:p w:rsidR="009D1B02" w:rsidRDefault="009D1B02" w:rsidP="001D2952">
            <w:pPr>
              <w:pStyle w:val="TableParagraph"/>
              <w:spacing w:before="16"/>
              <w:ind w:left="120"/>
              <w:jc w:val="center"/>
              <w:rPr>
                <w:sz w:val="28"/>
              </w:rPr>
            </w:pPr>
            <w:r w:rsidRPr="00DD1A41">
              <w:rPr>
                <w:b/>
                <w:sz w:val="28"/>
                <w:szCs w:val="28"/>
              </w:rPr>
              <w:lastRenderedPageBreak/>
              <w:t>Модуль «Основы естественнонаучной 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Строение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BE011A">
              <w:rPr>
                <w:rFonts w:ascii="Times New Roman" w:hAnsi="Times New Roman" w:cs="Times New Roman"/>
                <w:b/>
                <w:sz w:val="28"/>
              </w:rPr>
              <w:t>Тепловые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  <w:proofErr w:type="gram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ind w:left="108" w:right="360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Земля, Солнечная система и Вселенная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Живая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природа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5C5943" w:rsidRDefault="009D1B02" w:rsidP="00086AB4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 Нумизматика. «Сувенирные»</w:t>
            </w:r>
            <w:r>
              <w:rPr>
                <w:sz w:val="28"/>
              </w:rPr>
              <w:tab/>
              <w:t xml:space="preserve">деньги. Фальшивые деньги: история </w:t>
            </w:r>
            <w:proofErr w:type="spellStart"/>
            <w:r>
              <w:rPr>
                <w:sz w:val="28"/>
              </w:rPr>
              <w:t>исовременность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доходов.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Заработнаяплата.Почемуувсехонаразная?От</w:t>
            </w:r>
            <w:proofErr w:type="spellEnd"/>
            <w:proofErr w:type="gramEnd"/>
            <w:r>
              <w:rPr>
                <w:sz w:val="28"/>
              </w:rPr>
              <w:t xml:space="preserve"> чего это зависит?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 xml:space="preserve">Сопоставление содержания текстов публицистического стиля. </w:t>
            </w:r>
            <w:r>
              <w:rPr>
                <w:spacing w:val="-1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ситуация </w:t>
            </w:r>
            <w:proofErr w:type="spellStart"/>
            <w:r>
              <w:rPr>
                <w:sz w:val="28"/>
              </w:rPr>
              <w:t>втекстах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задач</w:t>
            </w:r>
            <w:r>
              <w:rPr>
                <w:sz w:val="28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тела</w:t>
            </w:r>
            <w:r>
              <w:rPr>
                <w:sz w:val="28"/>
              </w:rPr>
              <w:tab/>
              <w:t>нам</w:t>
            </w:r>
            <w:r>
              <w:rPr>
                <w:sz w:val="28"/>
              </w:rPr>
              <w:tab/>
              <w:t>кажутся</w:t>
            </w:r>
            <w:r>
              <w:rPr>
                <w:sz w:val="28"/>
              </w:rPr>
              <w:tab/>
              <w:t xml:space="preserve">сплошными: </w:t>
            </w:r>
            <w:proofErr w:type="spellStart"/>
            <w:proofErr w:type="gramStart"/>
            <w:r>
              <w:rPr>
                <w:sz w:val="28"/>
              </w:rPr>
              <w:t>молекулярноестроениетвёрдыхтел,жидкостейи</w:t>
            </w:r>
            <w:proofErr w:type="spellEnd"/>
            <w:proofErr w:type="gramEnd"/>
            <w:r>
              <w:rPr>
                <w:sz w:val="28"/>
              </w:rPr>
              <w:t xml:space="preserve">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Механические явления. Силы и движение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Земля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мировой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океан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 xml:space="preserve">Атмосферные явления. Ветер. Направление ветра. </w:t>
            </w:r>
            <w:proofErr w:type="gramStart"/>
            <w:r>
              <w:rPr>
                <w:sz w:val="28"/>
              </w:rPr>
              <w:t>Ураган,  торнадо</w:t>
            </w:r>
            <w:proofErr w:type="gramEnd"/>
            <w:r>
              <w:rPr>
                <w:sz w:val="28"/>
              </w:rPr>
              <w:t>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дронов.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Биологическое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разнообразие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1223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65C68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приумножить? </w:t>
            </w:r>
            <w:r>
              <w:rPr>
                <w:sz w:val="28"/>
              </w:rPr>
              <w:t xml:space="preserve">Пластиковая карта – твой безопасный </w:t>
            </w:r>
            <w:proofErr w:type="spellStart"/>
            <w:r>
              <w:rPr>
                <w:sz w:val="28"/>
              </w:rPr>
              <w:t>Банкв</w:t>
            </w:r>
            <w:proofErr w:type="spellEnd"/>
            <w:r>
              <w:rPr>
                <w:sz w:val="28"/>
              </w:rPr>
              <w:t xml:space="preserve">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Работа с информацией, представленной в форме </w:t>
            </w:r>
            <w:proofErr w:type="spellStart"/>
            <w:proofErr w:type="gramStart"/>
            <w:r>
              <w:rPr>
                <w:sz w:val="28"/>
              </w:rPr>
              <w:t>таблиц,диаграммстолбчатойиликруговой</w:t>
            </w:r>
            <w:proofErr w:type="gramEnd"/>
            <w:r>
              <w:rPr>
                <w:sz w:val="28"/>
              </w:rPr>
              <w:t>,схем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фигур: </w:t>
            </w:r>
            <w:proofErr w:type="gramStart"/>
            <w:r>
              <w:rPr>
                <w:sz w:val="28"/>
              </w:rPr>
              <w:t xml:space="preserve">теорема  </w:t>
            </w:r>
            <w:r w:rsidR="009F3E60">
              <w:rPr>
                <w:sz w:val="28"/>
              </w:rPr>
              <w:t>П</w:t>
            </w:r>
            <w:r>
              <w:rPr>
                <w:sz w:val="28"/>
              </w:rPr>
              <w:t>ифагора</w:t>
            </w:r>
            <w:proofErr w:type="gramEnd"/>
            <w:r>
              <w:rPr>
                <w:sz w:val="28"/>
              </w:rPr>
              <w:t>, соотношения между сторонами треугольника), относительное расположение, равенство.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Определение ошибки </w:t>
            </w:r>
            <w:proofErr w:type="spellStart"/>
            <w:proofErr w:type="gramStart"/>
            <w:r>
              <w:rPr>
                <w:sz w:val="28"/>
              </w:rPr>
              <w:t>измерения,определение</w:t>
            </w:r>
            <w:proofErr w:type="spellEnd"/>
            <w:proofErr w:type="gramEnd"/>
            <w:r>
              <w:rPr>
                <w:sz w:val="28"/>
              </w:rPr>
              <w:t xml:space="preserve"> шансов наступления </w:t>
            </w:r>
            <w:r>
              <w:rPr>
                <w:sz w:val="28"/>
              </w:rPr>
              <w:lastRenderedPageBreak/>
              <w:t>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Электромагнитные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электроэнергии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9D1B02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Биология человека (здоровье, гигиена, питание)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Кредит и депозит. Расчетно-</w:t>
            </w:r>
            <w:proofErr w:type="spellStart"/>
            <w:r>
              <w:rPr>
                <w:sz w:val="28"/>
              </w:rPr>
              <w:t>кассовыеоперации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риски</w:t>
            </w:r>
            <w:proofErr w:type="gramEnd"/>
            <w:r>
              <w:rPr>
                <w:sz w:val="28"/>
              </w:rPr>
              <w:t xml:space="preserve">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60" w:rsidRDefault="009D1B02" w:rsidP="0057113C">
            <w:pPr>
              <w:pStyle w:val="TableParagraph"/>
              <w:spacing w:before="19"/>
              <w:rPr>
                <w:rFonts w:eastAsia="Octava-Regular"/>
                <w:sz w:val="28"/>
                <w:szCs w:val="28"/>
              </w:rPr>
            </w:pPr>
            <w:r>
              <w:rPr>
                <w:sz w:val="28"/>
              </w:rPr>
              <w:t>Проведение рубежной аттестации.</w:t>
            </w:r>
            <w:r w:rsidR="009F3E60" w:rsidRPr="00165C68">
              <w:rPr>
                <w:rFonts w:eastAsia="Octava-Regular"/>
                <w:sz w:val="28"/>
                <w:szCs w:val="28"/>
              </w:rPr>
              <w:t xml:space="preserve"> </w:t>
            </w:r>
          </w:p>
          <w:p w:rsidR="009D1B02" w:rsidRDefault="009F3E60" w:rsidP="0057113C">
            <w:pPr>
              <w:pStyle w:val="TableParagraph"/>
              <w:spacing w:before="19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74919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74919" w:rsidRPr="00E455EA" w:rsidTr="0017491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919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читательских умений с опорой на текст и вне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текстовые знания. Электронный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  <w:t>текст-аргументация (комментарий, научное обоснование).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242" w:lineRule="auto"/>
              <w:ind w:left="108" w:firstLine="29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диаграмм.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 w:right="95" w:firstLine="29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и зависимости.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Изменения состояния </w:t>
            </w:r>
            <w:proofErr w:type="spellStart"/>
            <w:proofErr w:type="gramStart"/>
            <w:r>
              <w:rPr>
                <w:sz w:val="28"/>
              </w:rPr>
              <w:t>веществ.Физические</w:t>
            </w:r>
            <w:proofErr w:type="spellEnd"/>
            <w:proofErr w:type="gramEnd"/>
            <w:r>
              <w:rPr>
                <w:sz w:val="28"/>
              </w:rPr>
              <w:t xml:space="preserve"> явления и химические превращения. Отличие химических реакций от физических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Наследственность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объектов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 w:right="34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модификационная и мутационная изменчивости. Основные методы селекции растений, животных</w:t>
            </w:r>
          </w:p>
          <w:p w:rsidR="00174919" w:rsidRDefault="00174919" w:rsidP="001E3A94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86AB4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5C5943" w:rsidRDefault="00174919" w:rsidP="00BE011A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57113C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 Гибридные инструменты. 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брокеры. </w:t>
            </w:r>
            <w:r>
              <w:rPr>
                <w:sz w:val="28"/>
              </w:rPr>
              <w:t>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B2A73" w:rsidSect="00D33323">
      <w:pgSz w:w="16840" w:h="11910" w:orient="landscape"/>
      <w:pgMar w:top="720" w:right="720" w:bottom="720" w:left="567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 w15:restartNumberingAfterBreak="0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 w15:restartNumberingAfterBreak="0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 w15:restartNumberingAfterBreak="0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020"/>
    <w:rsid w:val="00086AB4"/>
    <w:rsid w:val="00096C80"/>
    <w:rsid w:val="001055AA"/>
    <w:rsid w:val="00134798"/>
    <w:rsid w:val="00165C68"/>
    <w:rsid w:val="00174919"/>
    <w:rsid w:val="00184BB6"/>
    <w:rsid w:val="00193B3E"/>
    <w:rsid w:val="001D2952"/>
    <w:rsid w:val="001E3A94"/>
    <w:rsid w:val="00200613"/>
    <w:rsid w:val="00260C87"/>
    <w:rsid w:val="00290818"/>
    <w:rsid w:val="002C1F61"/>
    <w:rsid w:val="0053462B"/>
    <w:rsid w:val="0057113C"/>
    <w:rsid w:val="00572613"/>
    <w:rsid w:val="005C5943"/>
    <w:rsid w:val="007A5FC6"/>
    <w:rsid w:val="00823014"/>
    <w:rsid w:val="008D1503"/>
    <w:rsid w:val="009B2A73"/>
    <w:rsid w:val="009D1B02"/>
    <w:rsid w:val="009F1293"/>
    <w:rsid w:val="009F3E60"/>
    <w:rsid w:val="00A04953"/>
    <w:rsid w:val="00A666C3"/>
    <w:rsid w:val="00B25D08"/>
    <w:rsid w:val="00BB5020"/>
    <w:rsid w:val="00BE011A"/>
    <w:rsid w:val="00C823BB"/>
    <w:rsid w:val="00CE2543"/>
    <w:rsid w:val="00D33323"/>
    <w:rsid w:val="00DD1A41"/>
    <w:rsid w:val="00E9258C"/>
    <w:rsid w:val="00EA6076"/>
    <w:rsid w:val="00F4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9BA1"/>
  <w15:docId w15:val="{45CF2589-64F2-4D62-A1DD-F631ED9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SR</cp:lastModifiedBy>
  <cp:revision>13</cp:revision>
  <cp:lastPrinted>2023-10-23T08:49:00Z</cp:lastPrinted>
  <dcterms:created xsi:type="dcterms:W3CDTF">2021-09-21T09:34:00Z</dcterms:created>
  <dcterms:modified xsi:type="dcterms:W3CDTF">2023-10-23T08:49:00Z</dcterms:modified>
</cp:coreProperties>
</file>